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1C38" w14:textId="6DB48E8A" w:rsidR="00D64711" w:rsidRDefault="00D64711" w:rsidP="00D647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64711">
        <w:rPr>
          <w:rFonts w:ascii="Times New Roman" w:hAnsi="Times New Roman" w:cs="Times New Roman"/>
          <w:sz w:val="24"/>
          <w:szCs w:val="24"/>
        </w:rPr>
        <w:t>Приложение 1</w:t>
      </w:r>
      <w:r w:rsidR="00F00432">
        <w:rPr>
          <w:rFonts w:ascii="Times New Roman" w:hAnsi="Times New Roman" w:cs="Times New Roman"/>
          <w:sz w:val="24"/>
          <w:szCs w:val="24"/>
        </w:rPr>
        <w:t xml:space="preserve"> </w:t>
      </w:r>
      <w:r w:rsidRPr="00D64711">
        <w:rPr>
          <w:rFonts w:ascii="Times New Roman" w:hAnsi="Times New Roman" w:cs="Times New Roman"/>
          <w:sz w:val="24"/>
          <w:szCs w:val="24"/>
        </w:rPr>
        <w:t>к извещению</w:t>
      </w:r>
    </w:p>
    <w:p w14:paraId="0C8B69F6" w14:textId="77777777" w:rsidR="004C6D6C" w:rsidRPr="00D64711" w:rsidRDefault="004C6D6C" w:rsidP="00975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711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АУКЦИОНЕ </w:t>
      </w:r>
    </w:p>
    <w:p w14:paraId="5B6CBF22" w14:textId="77777777" w:rsidR="002C1A18" w:rsidRDefault="00EB4332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по продаже (</w:t>
      </w:r>
      <w:r w:rsidR="002C1A18" w:rsidRP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на право заключения договор</w:t>
      </w:r>
      <w:r w:rsid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а</w:t>
      </w:r>
      <w:r w:rsidR="002C1A18" w:rsidRP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аренды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)</w:t>
      </w:r>
      <w:r w:rsidR="002C1A18" w:rsidRP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земельн</w:t>
      </w:r>
      <w:r w:rsid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ого</w:t>
      </w:r>
      <w:r w:rsidR="002C1A18" w:rsidRP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участк</w:t>
      </w:r>
      <w:r w:rsid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а, проводимого </w:t>
      </w:r>
      <w:r w:rsidR="002C1A18" w:rsidRP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</w:t>
      </w:r>
      <w:r w:rsidR="002C1A18" w:rsidRPr="002C1A18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электронной форме</w:t>
      </w:r>
      <w:r w:rsidR="002C1A18"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ED611A" w14:textId="01262891" w:rsidR="00975ECF" w:rsidRDefault="00975ECF" w:rsidP="002C1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_______________________________________________________________</w:t>
      </w:r>
      <w:r w:rsid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2EB315E9" w14:textId="77777777" w:rsidR="00975ECF" w:rsidRPr="00975ECF" w:rsidRDefault="00975ECF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5ECF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юридического лица: наименование, почтовый адрес,</w:t>
      </w:r>
    </w:p>
    <w:p w14:paraId="275C620A" w14:textId="7C4694C5" w:rsidR="00975ECF" w:rsidRDefault="00975ECF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5ECF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физических лиц: ФИО, адрес места жительства, телефон)</w:t>
      </w:r>
    </w:p>
    <w:p w14:paraId="3AC64AEE" w14:textId="4E2B2C1E" w:rsidR="00B4044B" w:rsidRPr="00B4044B" w:rsidRDefault="00B4044B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3140199"/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  <w:bookmarkEnd w:id="0"/>
    </w:p>
    <w:p w14:paraId="7BCB622C" w14:textId="3360D9D6" w:rsidR="00B4044B" w:rsidRPr="00B4044B" w:rsidRDefault="00B4044B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1E29DDAC" w14:textId="76B05281" w:rsidR="00975ECF" w:rsidRPr="00B4044B" w:rsidRDefault="00975ECF" w:rsidP="00975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  _</w:t>
      </w:r>
      <w:proofErr w:type="gramEnd"/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="00B4044B"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_______,</w:t>
      </w:r>
    </w:p>
    <w:p w14:paraId="4729C043" w14:textId="77777777" w:rsidR="00975ECF" w:rsidRPr="00975ECF" w:rsidRDefault="00975ECF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5ECF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ФИО)</w:t>
      </w:r>
    </w:p>
    <w:p w14:paraId="27C1ADB2" w14:textId="6A93C910" w:rsidR="00975ECF" w:rsidRPr="00975ECF" w:rsidRDefault="00975ECF" w:rsidP="00975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_______________________________________________________</w:t>
      </w:r>
      <w:r w:rsid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</w:p>
    <w:p w14:paraId="4C3159F5" w14:textId="77777777" w:rsidR="00975ECF" w:rsidRPr="00975ECF" w:rsidRDefault="00975ECF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EC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документа: для юридического лица - Устав, Положение и т.д.,</w:t>
      </w:r>
    </w:p>
    <w:p w14:paraId="1C54F31C" w14:textId="4295531D" w:rsidR="00975ECF" w:rsidRDefault="00975ECF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ECF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физических лиц - паспортные данные)</w:t>
      </w:r>
    </w:p>
    <w:p w14:paraId="75A25361" w14:textId="7ED1D635" w:rsidR="00B4044B" w:rsidRPr="00B4044B" w:rsidRDefault="00B4044B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599DF9DB" w14:textId="4E73FA1B" w:rsidR="00B4044B" w:rsidRPr="00975ECF" w:rsidRDefault="00B4044B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14:paraId="01FF2A41" w14:textId="5A2335F8" w:rsidR="00524176" w:rsidRPr="00524176" w:rsidRDefault="00975ECF" w:rsidP="0052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далее «Претендент», </w:t>
      </w:r>
      <w:r w:rsidR="00524176" w:rsidRPr="00524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ознакомившись с извещением о проведении аукциона </w:t>
      </w:r>
      <w:r w:rsidR="008C46ED" w:rsidRPr="008C46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продаже (на право заключения договора аренды) земельного участка</w:t>
      </w:r>
      <w:r w:rsidR="008C46ED" w:rsidRPr="008C4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4176" w:rsidRPr="005241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принимая решение об участии в аукционе</w:t>
      </w:r>
    </w:p>
    <w:p w14:paraId="3504B21E" w14:textId="08EE4DE4" w:rsidR="00524176" w:rsidRPr="00524176" w:rsidRDefault="00524176" w:rsidP="0052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1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1031ECB7" w14:textId="77777777" w:rsidR="00524176" w:rsidRPr="00524176" w:rsidRDefault="00524176" w:rsidP="00524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4176">
        <w:rPr>
          <w:rFonts w:ascii="Times New Roman" w:eastAsia="Times New Roman" w:hAnsi="Times New Roman" w:cs="Times New Roman"/>
          <w:sz w:val="18"/>
          <w:szCs w:val="18"/>
          <w:lang w:eastAsia="ru-RU"/>
        </w:rPr>
        <w:t>(описание земельного участка, местоположение)</w:t>
      </w:r>
    </w:p>
    <w:p w14:paraId="6652DB5B" w14:textId="5B809C40" w:rsidR="00524176" w:rsidRPr="00524176" w:rsidRDefault="00524176" w:rsidP="0052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1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13B618B7" w14:textId="77777777" w:rsidR="00975ECF" w:rsidRPr="00975ECF" w:rsidRDefault="00524176" w:rsidP="0052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1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обязуется:</w:t>
      </w:r>
    </w:p>
    <w:p w14:paraId="4BDED21D" w14:textId="77777777" w:rsidR="004C6D6C" w:rsidRPr="004C6D6C" w:rsidRDefault="004C6D6C" w:rsidP="002C1A1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524176" w:rsidRPr="00524176">
        <w:rPr>
          <w:rFonts w:ascii="Times New Roman" w:hAnsi="Times New Roman" w:cs="Times New Roman"/>
          <w:sz w:val="24"/>
          <w:szCs w:val="24"/>
        </w:rPr>
        <w:t>Cоблюдать</w:t>
      </w:r>
      <w:proofErr w:type="spellEnd"/>
      <w:r w:rsidR="00524176" w:rsidRPr="00524176">
        <w:rPr>
          <w:rFonts w:ascii="Times New Roman" w:hAnsi="Times New Roman" w:cs="Times New Roman"/>
          <w:sz w:val="24"/>
          <w:szCs w:val="24"/>
        </w:rPr>
        <w:t xml:space="preserve"> условия продажи</w:t>
      </w:r>
      <w:r w:rsidR="002C1A18">
        <w:rPr>
          <w:rFonts w:ascii="Times New Roman" w:hAnsi="Times New Roman" w:cs="Times New Roman"/>
          <w:sz w:val="24"/>
          <w:szCs w:val="24"/>
        </w:rPr>
        <w:t xml:space="preserve"> (аренды)</w:t>
      </w:r>
      <w:r w:rsidR="00524176" w:rsidRPr="00524176">
        <w:rPr>
          <w:rFonts w:ascii="Times New Roman" w:hAnsi="Times New Roman" w:cs="Times New Roman"/>
          <w:sz w:val="24"/>
          <w:szCs w:val="24"/>
        </w:rPr>
        <w:t xml:space="preserve">, содержащиеся в информационном сообщении и в опубликованных изменениях, размещаемых на сайтах </w:t>
      </w:r>
      <w:proofErr w:type="gramStart"/>
      <w:r w:rsidR="00524176" w:rsidRPr="00524176">
        <w:rPr>
          <w:rFonts w:ascii="Times New Roman" w:hAnsi="Times New Roman" w:cs="Times New Roman"/>
          <w:sz w:val="24"/>
          <w:szCs w:val="24"/>
        </w:rPr>
        <w:t xml:space="preserve">www.torgi.gov.ru,   </w:t>
      </w:r>
      <w:proofErr w:type="gramEnd"/>
      <w:r w:rsidR="00524176" w:rsidRPr="0052417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C1A18" w:rsidRPr="002C1A18">
        <w:rPr>
          <w:rFonts w:ascii="Times New Roman" w:hAnsi="Times New Roman" w:cs="Times New Roman"/>
          <w:sz w:val="24"/>
          <w:szCs w:val="24"/>
        </w:rPr>
        <w:t>https://voskresensk.nobl.ru/</w:t>
      </w:r>
      <w:r w:rsidR="00524176" w:rsidRPr="002C1A18">
        <w:rPr>
          <w:rFonts w:ascii="Times New Roman" w:hAnsi="Times New Roman" w:cs="Times New Roman"/>
          <w:sz w:val="24"/>
          <w:szCs w:val="24"/>
        </w:rPr>
        <w:t>,  http://178fz.roseltorg.ru</w:t>
      </w:r>
      <w:r w:rsidRPr="002C1A18">
        <w:rPr>
          <w:rFonts w:ascii="Times New Roman" w:hAnsi="Times New Roman" w:cs="Times New Roman"/>
          <w:sz w:val="24"/>
          <w:szCs w:val="24"/>
        </w:rPr>
        <w:t>, а также порядок проведения аукциона,</w:t>
      </w:r>
      <w:r w:rsidRPr="004C6D6C">
        <w:rPr>
          <w:rFonts w:ascii="Times New Roman" w:hAnsi="Times New Roman" w:cs="Times New Roman"/>
          <w:sz w:val="24"/>
          <w:szCs w:val="24"/>
        </w:rPr>
        <w:t xml:space="preserve"> установленный ст. 39.12 Земельного кодекса Российской Федерации.</w:t>
      </w:r>
    </w:p>
    <w:p w14:paraId="3E2F6DC3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2) в случае признания победителем аукциона, или признанием за мной права на заключение договора купли-продажи</w:t>
      </w:r>
      <w:r w:rsidR="002C1A18">
        <w:rPr>
          <w:rFonts w:ascii="Times New Roman" w:hAnsi="Times New Roman" w:cs="Times New Roman"/>
          <w:sz w:val="24"/>
          <w:szCs w:val="24"/>
        </w:rPr>
        <w:t xml:space="preserve"> (аренды)</w:t>
      </w:r>
      <w:r w:rsidRPr="004C6D6C">
        <w:rPr>
          <w:rFonts w:ascii="Times New Roman" w:hAnsi="Times New Roman" w:cs="Times New Roman"/>
          <w:sz w:val="24"/>
          <w:szCs w:val="24"/>
        </w:rPr>
        <w:t>:</w:t>
      </w:r>
    </w:p>
    <w:p w14:paraId="3C92B9C4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- заключить с Организатором аукциона договор купли-продажи</w:t>
      </w:r>
      <w:r w:rsidR="002C1A18">
        <w:rPr>
          <w:rFonts w:ascii="Times New Roman" w:hAnsi="Times New Roman" w:cs="Times New Roman"/>
          <w:sz w:val="24"/>
          <w:szCs w:val="24"/>
        </w:rPr>
        <w:t xml:space="preserve"> (аренды)</w:t>
      </w:r>
      <w:r w:rsidRPr="004C6D6C">
        <w:rPr>
          <w:rFonts w:ascii="Times New Roman" w:hAnsi="Times New Roman" w:cs="Times New Roman"/>
          <w:sz w:val="24"/>
          <w:szCs w:val="24"/>
        </w:rPr>
        <w:t xml:space="preserve"> земельного участка не ранее чем через десять дней со дня размещения информации о результатах аукциона на официальном сайте.</w:t>
      </w:r>
    </w:p>
    <w:p w14:paraId="63ED6B91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- оплатить Организатору аукциона сумму, установленную по результатам аукциона в сроки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6D6C">
        <w:rPr>
          <w:rFonts w:ascii="Times New Roman" w:hAnsi="Times New Roman" w:cs="Times New Roman"/>
          <w:sz w:val="24"/>
          <w:szCs w:val="24"/>
        </w:rPr>
        <w:t xml:space="preserve"> определяемые договором купли-продажи </w:t>
      </w:r>
      <w:r w:rsidR="002C1A18">
        <w:rPr>
          <w:rFonts w:ascii="Times New Roman" w:hAnsi="Times New Roman" w:cs="Times New Roman"/>
          <w:sz w:val="24"/>
          <w:szCs w:val="24"/>
        </w:rPr>
        <w:t xml:space="preserve">(аренды) </w:t>
      </w:r>
      <w:r w:rsidRPr="004C6D6C">
        <w:rPr>
          <w:rFonts w:ascii="Times New Roman" w:hAnsi="Times New Roman" w:cs="Times New Roman"/>
          <w:sz w:val="24"/>
          <w:szCs w:val="24"/>
        </w:rPr>
        <w:t>земельного участка;</w:t>
      </w:r>
    </w:p>
    <w:p w14:paraId="264491F0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Настоящей заявкой подтверждаем, что осмотр земельного участка нами произведен, претензий по состоянию не имеется.</w:t>
      </w:r>
    </w:p>
    <w:p w14:paraId="2F9F6C1F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С проектом договора купли-продажи </w:t>
      </w:r>
      <w:r w:rsidR="002C1A18">
        <w:rPr>
          <w:rFonts w:ascii="Times New Roman" w:hAnsi="Times New Roman" w:cs="Times New Roman"/>
          <w:sz w:val="24"/>
          <w:szCs w:val="24"/>
        </w:rPr>
        <w:t xml:space="preserve">(аренды) </w:t>
      </w:r>
      <w:r w:rsidRPr="004C6D6C">
        <w:rPr>
          <w:rFonts w:ascii="Times New Roman" w:hAnsi="Times New Roman" w:cs="Times New Roman"/>
          <w:sz w:val="24"/>
          <w:szCs w:val="24"/>
        </w:rPr>
        <w:t>ознакомлен, с условиями проекта договора купли-продажи</w:t>
      </w:r>
      <w:r w:rsidR="002C1A18">
        <w:rPr>
          <w:rFonts w:ascii="Times New Roman" w:hAnsi="Times New Roman" w:cs="Times New Roman"/>
          <w:sz w:val="24"/>
          <w:szCs w:val="24"/>
        </w:rPr>
        <w:t xml:space="preserve"> (аренды)</w:t>
      </w:r>
      <w:r w:rsidRPr="004C6D6C">
        <w:rPr>
          <w:rFonts w:ascii="Times New Roman" w:hAnsi="Times New Roman" w:cs="Times New Roman"/>
          <w:sz w:val="24"/>
          <w:szCs w:val="24"/>
        </w:rPr>
        <w:t xml:space="preserve"> согласен.</w:t>
      </w:r>
    </w:p>
    <w:p w14:paraId="1203A320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Претендент подтверждает, что располагает данными о Продавце, предмете аукциона, начальной цене аукциона, порядке, месте проведения, форме подачи предложений о цене, порядке определения победителя, дате, времени и месте подведения итогов аукциона; заключения договора купли-продажи </w:t>
      </w:r>
      <w:r w:rsidR="002C1A18">
        <w:rPr>
          <w:rFonts w:ascii="Times New Roman" w:hAnsi="Times New Roman" w:cs="Times New Roman"/>
          <w:sz w:val="24"/>
          <w:szCs w:val="24"/>
        </w:rPr>
        <w:t xml:space="preserve">(аренды) </w:t>
      </w:r>
      <w:r w:rsidRPr="004C6D6C">
        <w:rPr>
          <w:rFonts w:ascii="Times New Roman" w:hAnsi="Times New Roman" w:cs="Times New Roman"/>
          <w:sz w:val="24"/>
          <w:szCs w:val="24"/>
        </w:rPr>
        <w:t>и его условиями, последствиях уклонения или отказа от подписания договора купли-продажи</w:t>
      </w:r>
      <w:r w:rsidR="00EB4332">
        <w:rPr>
          <w:rFonts w:ascii="Times New Roman" w:hAnsi="Times New Roman" w:cs="Times New Roman"/>
          <w:sz w:val="24"/>
          <w:szCs w:val="24"/>
        </w:rPr>
        <w:t xml:space="preserve"> (аренды)</w:t>
      </w:r>
      <w:r w:rsidRPr="004C6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095CF81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Условия проведения торгов на Электронной площадке </w:t>
      </w:r>
      <w:r w:rsidR="0044455A" w:rsidRPr="0044455A">
        <w:rPr>
          <w:rFonts w:ascii="Times New Roman" w:hAnsi="Times New Roman" w:cs="Times New Roman"/>
          <w:sz w:val="24"/>
          <w:szCs w:val="24"/>
        </w:rPr>
        <w:t>АО «Единая электронная торговая площадка» (https://www.roseltorg.ru)</w:t>
      </w:r>
      <w:r w:rsidRPr="004C6D6C">
        <w:rPr>
          <w:rFonts w:ascii="Times New Roman" w:hAnsi="Times New Roman" w:cs="Times New Roman"/>
          <w:sz w:val="24"/>
          <w:szCs w:val="24"/>
        </w:rPr>
        <w:t xml:space="preserve"> –</w:t>
      </w:r>
      <w:r w:rsidR="00666CE7">
        <w:rPr>
          <w:rFonts w:ascii="Times New Roman" w:hAnsi="Times New Roman" w:cs="Times New Roman"/>
          <w:sz w:val="24"/>
          <w:szCs w:val="24"/>
        </w:rPr>
        <w:t xml:space="preserve"> </w:t>
      </w:r>
      <w:r w:rsidRPr="004C6D6C">
        <w:rPr>
          <w:rFonts w:ascii="Times New Roman" w:hAnsi="Times New Roman" w:cs="Times New Roman"/>
          <w:sz w:val="24"/>
          <w:szCs w:val="24"/>
        </w:rPr>
        <w:t xml:space="preserve">Претенденту понятны. </w:t>
      </w:r>
    </w:p>
    <w:p w14:paraId="7E464946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Претендент подтверждает, что ознакомлен и согласен с условиями аукциона, ознакомлен с характеристиками земельного участка, что ему была представлена возможность ознакомиться с состоянием земельного участка, претензий к Продавцу не имеет.</w:t>
      </w:r>
    </w:p>
    <w:p w14:paraId="6975F238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Настоящим заявляем подтверждаем(-ю) о том, что в отношении </w:t>
      </w:r>
    </w:p>
    <w:p w14:paraId="6CDA4ED8" w14:textId="77777777" w:rsidR="004C6D6C" w:rsidRPr="004C6D6C" w:rsidRDefault="004C6D6C" w:rsidP="004C6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 </w:t>
      </w:r>
    </w:p>
    <w:p w14:paraId="0E0FA204" w14:textId="77777777" w:rsidR="004C6D6C" w:rsidRPr="004C6D6C" w:rsidRDefault="004C6D6C" w:rsidP="004C6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                                           (наименование заявителя)</w:t>
      </w:r>
    </w:p>
    <w:p w14:paraId="08C73C83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•</w:t>
      </w:r>
      <w:r w:rsidRPr="004C6D6C">
        <w:rPr>
          <w:rFonts w:ascii="Times New Roman" w:hAnsi="Times New Roman" w:cs="Times New Roman"/>
          <w:sz w:val="24"/>
          <w:szCs w:val="24"/>
        </w:rPr>
        <w:tab/>
        <w:t>не проводится процедура ликвидации;</w:t>
      </w:r>
    </w:p>
    <w:p w14:paraId="5E6924E3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•</w:t>
      </w:r>
      <w:r w:rsidRPr="004C6D6C">
        <w:rPr>
          <w:rFonts w:ascii="Times New Roman" w:hAnsi="Times New Roman" w:cs="Times New Roman"/>
          <w:sz w:val="24"/>
          <w:szCs w:val="24"/>
        </w:rPr>
        <w:tab/>
        <w:t>отсутствует решение арбитражного суда о признании банкротом и об открытии конкурсного производства;</w:t>
      </w:r>
    </w:p>
    <w:p w14:paraId="02B8F442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•</w:t>
      </w:r>
      <w:r w:rsidRPr="004C6D6C">
        <w:rPr>
          <w:rFonts w:ascii="Times New Roman" w:hAnsi="Times New Roman" w:cs="Times New Roman"/>
          <w:sz w:val="24"/>
          <w:szCs w:val="24"/>
        </w:rPr>
        <w:tab/>
        <w:t>не приостановлена деятельность в порядке, предусмотренном Кодексом Российской Федерации об административных правонарушениях, на день подачи заявки на участие в аукционе;</w:t>
      </w:r>
    </w:p>
    <w:p w14:paraId="0C7F28A6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•</w:t>
      </w:r>
      <w:r w:rsidRPr="004C6D6C">
        <w:rPr>
          <w:rFonts w:ascii="Times New Roman" w:hAnsi="Times New Roman" w:cs="Times New Roman"/>
          <w:sz w:val="24"/>
          <w:szCs w:val="24"/>
        </w:rPr>
        <w:tab/>
        <w:t xml:space="preserve">на дату подписания настоящей заявки ознакомлен(-ы) с характеристиками земельного участка, указанными в извещении о проведении настоящей процедуры, что нам (мне) была предоставлена </w:t>
      </w:r>
      <w:r w:rsidRPr="004C6D6C">
        <w:rPr>
          <w:rFonts w:ascii="Times New Roman" w:hAnsi="Times New Roman" w:cs="Times New Roman"/>
          <w:sz w:val="24"/>
          <w:szCs w:val="24"/>
        </w:rPr>
        <w:lastRenderedPageBreak/>
        <w:t>возможность ознакомления с состоянием земельного участка, установленном в извещении о проведении настоящей процедуры, претензий не имеем (-ю);</w:t>
      </w:r>
    </w:p>
    <w:p w14:paraId="05472348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•</w:t>
      </w:r>
      <w:r w:rsidRPr="004C6D6C">
        <w:rPr>
          <w:rFonts w:ascii="Times New Roman" w:hAnsi="Times New Roman" w:cs="Times New Roman"/>
          <w:sz w:val="24"/>
          <w:szCs w:val="24"/>
        </w:rPr>
        <w:tab/>
        <w:t>являюсь лицом, удовлетворяющим требованиям претендента, а именно: юридическим лицом независимо от организационно-правовой формы, места нахождения и места происхождения капитала или физическим лицом, в том числе зарегистрированным в качестве индивидуального предпринимателя, и не являюсь организацией, на которую возложена оценка имущества, инициатором и организатором торгов,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данных лиц.</w:t>
      </w:r>
    </w:p>
    <w:p w14:paraId="15212364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Настоящей заявкой подтверждаю, что я, нижеподписавшийся:</w:t>
      </w:r>
    </w:p>
    <w:p w14:paraId="33577E49" w14:textId="77777777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C6D6C">
        <w:rPr>
          <w:rFonts w:ascii="Times New Roman" w:hAnsi="Times New Roman" w:cs="Times New Roman"/>
          <w:sz w:val="24"/>
          <w:szCs w:val="24"/>
        </w:rPr>
        <w:t>___________,</w:t>
      </w:r>
    </w:p>
    <w:p w14:paraId="3E9489FD" w14:textId="77777777" w:rsidR="004C6D6C" w:rsidRPr="004C6D6C" w:rsidRDefault="004C6D6C" w:rsidP="004C6D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(ФИО)</w:t>
      </w:r>
    </w:p>
    <w:p w14:paraId="637E9616" w14:textId="77777777" w:rsidR="004C6D6C" w:rsidRPr="004C6D6C" w:rsidRDefault="004C6D6C" w:rsidP="004C6D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г. № 152-ФЗ «О персональных данных» подтверждаю свое согласие на обработку </w:t>
      </w:r>
      <w:r w:rsidR="00524176" w:rsidRPr="00524176">
        <w:rPr>
          <w:rFonts w:ascii="Times New Roman" w:hAnsi="Times New Roman" w:cs="Times New Roman"/>
          <w:sz w:val="24"/>
          <w:szCs w:val="24"/>
        </w:rPr>
        <w:t xml:space="preserve">Комитетом по управлению муниципальным имуществом Воскресенского муниципального </w:t>
      </w:r>
      <w:r w:rsidR="00666CE7">
        <w:rPr>
          <w:rFonts w:ascii="Times New Roman" w:hAnsi="Times New Roman" w:cs="Times New Roman"/>
          <w:sz w:val="24"/>
          <w:szCs w:val="24"/>
        </w:rPr>
        <w:t>округа</w:t>
      </w:r>
      <w:r w:rsidR="00524176" w:rsidRPr="00524176">
        <w:rPr>
          <w:rFonts w:ascii="Times New Roman" w:hAnsi="Times New Roman" w:cs="Times New Roman"/>
          <w:sz w:val="24"/>
          <w:szCs w:val="24"/>
        </w:rPr>
        <w:t xml:space="preserve"> Нижегородской области имущества </w:t>
      </w:r>
      <w:r w:rsidRPr="00524176">
        <w:rPr>
          <w:rFonts w:ascii="Times New Roman" w:hAnsi="Times New Roman" w:cs="Times New Roman"/>
          <w:sz w:val="24"/>
          <w:szCs w:val="24"/>
        </w:rPr>
        <w:t>моих персональных</w:t>
      </w:r>
      <w:r w:rsidRPr="004C6D6C">
        <w:rPr>
          <w:rFonts w:ascii="Times New Roman" w:hAnsi="Times New Roman" w:cs="Times New Roman"/>
          <w:sz w:val="24"/>
          <w:szCs w:val="24"/>
        </w:rPr>
        <w:t xml:space="preserve"> данных.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</w:t>
      </w:r>
      <w:r w:rsidR="00524176" w:rsidRPr="00524176">
        <w:rPr>
          <w:rFonts w:ascii="Times New Roman" w:hAnsi="Times New Roman" w:cs="Times New Roman"/>
          <w:sz w:val="24"/>
          <w:szCs w:val="24"/>
        </w:rPr>
        <w:t xml:space="preserve">Комитетом по управлению муниципальным имуществом Воскресенского муниципального </w:t>
      </w:r>
      <w:r w:rsidR="00666CE7">
        <w:rPr>
          <w:rFonts w:ascii="Times New Roman" w:hAnsi="Times New Roman" w:cs="Times New Roman"/>
          <w:sz w:val="24"/>
          <w:szCs w:val="24"/>
        </w:rPr>
        <w:t>округа</w:t>
      </w:r>
      <w:r w:rsidR="00524176" w:rsidRPr="00524176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Pr="00524176">
        <w:rPr>
          <w:rFonts w:ascii="Times New Roman" w:hAnsi="Times New Roman" w:cs="Times New Roman"/>
          <w:sz w:val="24"/>
          <w:szCs w:val="24"/>
        </w:rPr>
        <w:t>земельного участка. Настоящее согласие бессрочно.</w:t>
      </w:r>
    </w:p>
    <w:p w14:paraId="0A50A868" w14:textId="77777777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Адрес и телефон претендента:_____________________________________________________________________________________________________________________________________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53594C29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Опубликованное извещение о проведении аукциона в электронной форме по продаже</w:t>
      </w:r>
      <w:r w:rsidR="00EB4332">
        <w:rPr>
          <w:rFonts w:ascii="Times New Roman" w:hAnsi="Times New Roman" w:cs="Times New Roman"/>
          <w:sz w:val="24"/>
          <w:szCs w:val="24"/>
        </w:rPr>
        <w:t xml:space="preserve"> (</w:t>
      </w:r>
      <w:r w:rsidR="00EB4332" w:rsidRPr="00EB4332">
        <w:rPr>
          <w:rFonts w:ascii="Times New Roman" w:hAnsi="Times New Roman" w:cs="Times New Roman"/>
          <w:sz w:val="24"/>
          <w:szCs w:val="24"/>
        </w:rPr>
        <w:t>на право заключения договора аренды)</w:t>
      </w:r>
      <w:r w:rsidR="00EB4332" w:rsidRPr="004C6D6C">
        <w:rPr>
          <w:rFonts w:ascii="Times New Roman" w:hAnsi="Times New Roman" w:cs="Times New Roman"/>
          <w:sz w:val="24"/>
          <w:szCs w:val="24"/>
        </w:rPr>
        <w:t xml:space="preserve"> </w:t>
      </w:r>
      <w:r w:rsidRPr="004C6D6C">
        <w:rPr>
          <w:rFonts w:ascii="Times New Roman" w:hAnsi="Times New Roman" w:cs="Times New Roman"/>
          <w:sz w:val="24"/>
          <w:szCs w:val="24"/>
        </w:rPr>
        <w:t>земельного участка является публичной офертой для заключения договора о задатке в соответствии со ст. 437 ГК РФ. Подача претендентом заявки и перечисление задатка являются акцептом указанной оферты, после чего договор о задатке считается заключенным в письменной форме.</w:t>
      </w:r>
    </w:p>
    <w:p w14:paraId="23CBAB72" w14:textId="77777777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  <w:r w:rsidR="00D64711">
        <w:rPr>
          <w:rFonts w:ascii="Times New Roman" w:hAnsi="Times New Roman" w:cs="Times New Roman"/>
          <w:sz w:val="24"/>
          <w:szCs w:val="24"/>
        </w:rPr>
        <w:t>_________</w:t>
      </w:r>
    </w:p>
    <w:p w14:paraId="577CF321" w14:textId="77777777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Подпись Претендента (его полномочного </w:t>
      </w:r>
      <w:proofErr w:type="gramStart"/>
      <w:r w:rsidRPr="004C6D6C">
        <w:rPr>
          <w:rFonts w:ascii="Times New Roman" w:hAnsi="Times New Roman" w:cs="Times New Roman"/>
          <w:sz w:val="24"/>
          <w:szCs w:val="24"/>
        </w:rPr>
        <w:t>представителя)_</w:t>
      </w:r>
      <w:proofErr w:type="gramEnd"/>
      <w:r w:rsidRPr="004C6D6C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14:paraId="6F881419" w14:textId="60D6FE6B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6D6C">
        <w:rPr>
          <w:rFonts w:ascii="Times New Roman" w:hAnsi="Times New Roman" w:cs="Times New Roman"/>
          <w:sz w:val="24"/>
          <w:szCs w:val="24"/>
        </w:rPr>
        <w:t>м.п."____"______________г</w:t>
      </w:r>
      <w:proofErr w:type="spellEnd"/>
      <w:r w:rsidRPr="004C6D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77FE7D" w14:textId="77777777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Приложение:</w:t>
      </w:r>
    </w:p>
    <w:p w14:paraId="606AE18B" w14:textId="77777777" w:rsidR="004C6D6C" w:rsidRPr="004C6D6C" w:rsidRDefault="004C6D6C" w:rsidP="004C6D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Опись прилагаемых к заявке документов</w:t>
      </w:r>
    </w:p>
    <w:p w14:paraId="7F5B6D0E" w14:textId="77777777" w:rsidR="004C6D6C" w:rsidRDefault="004C6D6C" w:rsidP="00D647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1._______________________________________________________________________ 2._______________________________________________________________________ 3._______________________________________________________________________ 4.__________________________________________________</w:t>
      </w:r>
      <w:r w:rsidR="00D64711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14:paraId="7173B0F0" w14:textId="77777777" w:rsidR="00D64711" w:rsidRPr="004C6D6C" w:rsidRDefault="00D64711" w:rsidP="004C6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</w:t>
      </w:r>
    </w:p>
    <w:sectPr w:rsidR="00D64711" w:rsidRPr="004C6D6C" w:rsidSect="00D64711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6C"/>
    <w:rsid w:val="002A4263"/>
    <w:rsid w:val="002C1A18"/>
    <w:rsid w:val="003742CF"/>
    <w:rsid w:val="0044455A"/>
    <w:rsid w:val="004766A5"/>
    <w:rsid w:val="004C6D6C"/>
    <w:rsid w:val="00524176"/>
    <w:rsid w:val="00666CE7"/>
    <w:rsid w:val="007860F1"/>
    <w:rsid w:val="007B680B"/>
    <w:rsid w:val="008C46ED"/>
    <w:rsid w:val="008C7D2E"/>
    <w:rsid w:val="0093533C"/>
    <w:rsid w:val="00975ECF"/>
    <w:rsid w:val="00AD49A8"/>
    <w:rsid w:val="00AF456E"/>
    <w:rsid w:val="00B4044B"/>
    <w:rsid w:val="00C00772"/>
    <w:rsid w:val="00CE5E7A"/>
    <w:rsid w:val="00D330B1"/>
    <w:rsid w:val="00D64711"/>
    <w:rsid w:val="00EB4332"/>
    <w:rsid w:val="00F00432"/>
    <w:rsid w:val="00F9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98E5"/>
  <w15:docId w15:val="{1A99D6BC-0135-45A0-BC55-6FF81751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Фомичев C.Ю.</dc:creator>
  <cp:lastModifiedBy>XXX</cp:lastModifiedBy>
  <cp:revision>7</cp:revision>
  <dcterms:created xsi:type="dcterms:W3CDTF">2024-04-04T13:20:00Z</dcterms:created>
  <dcterms:modified xsi:type="dcterms:W3CDTF">2026-03-16T12:52:00Z</dcterms:modified>
</cp:coreProperties>
</file>